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июня - 11 июня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июня - 11 июня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ВКонтакте, Аргументы и Факты | Калуга, 2 186 подписчиков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Калужский пожарный занял второе место на соревнованиях России по боксу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kaluga.aif.ru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  <w:hyperlink r:id="rId11" w:history="1">
        <w:r>
          <w:rPr>
            <w:rStyle w:val="a5"/>
            <w:rFonts w:ascii="Times New Roman" w:cs="Times New Roman" w:hAnsi="Times New Roman"/>
            <w:sz w:val="24"/>
          </w:rPr>
          <w:t>Ссылка на источник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ВКонтакте, Знамя.Калуга,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инцидента сообщили в ГУ МЧС России по Калужской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Перемышльском районе в кювет улетела Chevrolet Niva. На фотографии видно, что у машины разбиты стёкла, а также помят кузов и передний копот.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Ссылка на источник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ВКонтакте, Pressa40 | Новости, 2 056 подписчиков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РФ по Калужской области со ссылкой на синоптиков сообщило о погодных условиях в регионе 12 июня.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День России ожидается облачная погода с прояснениями, кратковременный дождь, местами гроза. 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Ссылка на источник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Одноклассники, ГУ МЧС России по Калужской области,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❗️Сбор сотрудников сети наблюдения и лабораторного контроля гражданской обороны и защиты населения В соответствии с Планом основных мероприятий Калужской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 Главным управлением МЧС России по Калужской области на базе Центра противопожарной пропаганды...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Ссылка на источник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ВКонтакте, Калуга Блиц,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Калужский спасатель второй год занимает призовые места.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Москве и области завершились Всероссийские соревнования по боксу. Участник от Калужской области Егор Путий занял второе место. 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Ссылка на источник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ВКонтакте, МКОУ "СОШ №2" им. генерала армии В.И. Исакова, 1 199 подписчиков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Государственная инспекция по малолитражным судам Главного упавления МЧС России по Калужской области напоминает о правилах безопасного поведения на водоемах: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Памятка по мерам безопасности при купании в водоемах.pdf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Ссылка на источник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ВКонтакте, УФССП России по Калужской области,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Её супруг Михаил имеет звание капитан внутренней службы и работает в 1 пожарно-спасательном отряде федеральной пожарно-спасательной службы Главного управления МЧС России по Калужской области, старшим инспектором (по боевой и физической подготовке) учебно-тренировочного полигона.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Ссылка на источник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ВКонтакте, Новости посёлка Думиничи и Думиничского района, 10 079 подписчиков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23 пожарно-спасательную часть 1 пожарно - спасательного отряда ФПС ГПС Главного управления МЧС России по Калужской области требуются ПОЖАРНЫЕ И ВОДИТЕЛИ категории ВС с опытом вождения не менее 2х лет на грузовых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автомобилях. 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Ссылка на источник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ВКонтакте, Новости Калуги - «Комсомольская правда - Калуга», 338 подписчиков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Авария случилась 10 июня в районе 20.00.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сообщило ГУ МЧС по Калужской области.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Предварительно, человека сбил «Чанган» на проезде между домами №21 и №23.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Ссылка на источник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ВКонтакте, Билет в будущее | Калужская область, 1 030 подписчиков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10. ООО «Эликор» г. Калуга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11. АО «Калугаприбор» г. Калуга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12. ГУ МЧС России по Калужской области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Ссылка на источник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Дзен, МК в Калуге, 1 552 подписчика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МЧС России по Калужской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Пожарный из калужского Кондрова Егор Путий вошел в тройку лучших на Кубке МЧС России, взяв серебро 7а состязаниях по боксу. 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Ссылка на источник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Дзен, АиФ-Калуга, 78 подписчиков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опасных находках поступило в ГУ МЧС по Калужской области, об этом рассказали вчера, 10 июня. Оба снаряда были найдены в городе Киров Калужской области на улицах Красина и Карла Маркса. 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Ссылка на источник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ВКонтакте, Олег Новиков, 2 730 подписчиков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Поздравляем Егора с этим результатом и желаем дальнейших спортивных успехов.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Источник: ГУ МЧС России по Калужской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ФЕДЕРАЦИЯ БОКСА города КОНДРОВО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Ссылка на источник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Дзен, МК в Калуге, 1 552 подписчика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МЧС по Калужской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центре Калуги сбили пешехода. Наезд произошел вечером в понедельник, 10 июня по улице Тульской, сообщается региональным МЧС.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Ссылка на источник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Telegram, izdatkgv, 1 280 подписчиков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❗️В ближайшие 1-3 часа 11 июня с сохранением до 22 часов местами по Калужской области ожидается ливневый дождь, град, гроза, при грозе порывы ветра 15 м/с, — ГУ МЧС России по Калужской области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Ссылка на источник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ВКонтакте, Весь Обнинск, 3 668 подписчиков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| Сообщает "ГУ МЧС по Калужской области" | ГУ МЧС России по Калужской области предупреждает: по данным Калужского ЦГМС - Филиала ФГБУ "Центральный УГМС" в ближайшие 1-3 часа 11 июня с сохранением до 22 часов местами по Калужской области ожидается ливневый дождь, град, гроза, при грозе порывы ветра 15 м/с.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Уважаемые граждане!  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Ссылка на источник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ВКонтакте, Знамя.Калуга,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столичном регионе прошли Всероссийские соревнования по боксу, в весовой категории 67 кг второе место занял пожарный из города Кондрово Дзержинского района Егор Путий, сообщает ГУ МЧС по Калужской области.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Ссылка на источник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Одноклассники, ГУ МЧС России по Калужской области,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❗❗❗ГУ МЧС России по Калужской области предупреждает: по данным Калужского ЦГМС - Филиала ФГБУ "Центральный УГМС" в ближайшие 1-3 часа 11 июня с сохранением до 22 часов местами по Калужской области ожидается ливневый дождь, град, гроза, при грозе порывы ветра 15 м/с. ...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Ссылка на источник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s://vk.com/wall-170557892_20491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://kribrum.ru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vk.com/wall-70062094_45329" TargetMode="External" Type="http://schemas.openxmlformats.org/officeDocument/2006/relationships/hyperlink" /><Relationship Id="rId19" Target="https://vk.com/wall-145771240_38151" TargetMode="External" Type="http://schemas.openxmlformats.org/officeDocument/2006/relationships/hyperlink" /><Relationship Id="rId20" Target="https://ok.ru/group/54458872365148/topic/156023254818140" TargetMode="External" Type="http://schemas.openxmlformats.org/officeDocument/2006/relationships/hyperlink" /><Relationship Id="rId21" Target="https://vk.com/wall-224486953_1194" TargetMode="External" Type="http://schemas.openxmlformats.org/officeDocument/2006/relationships/hyperlink" /><Relationship Id="rId22" Target="https://vk.com/wall-203058255_1665" TargetMode="External" Type="http://schemas.openxmlformats.org/officeDocument/2006/relationships/hyperlink" /><Relationship Id="rId23" Target="https://vk.com/wall-47507098_4434" TargetMode="External" Type="http://schemas.openxmlformats.org/officeDocument/2006/relationships/hyperlink" /><Relationship Id="rId24" Target="https://vk.com/wall-21672831_105694" TargetMode="External" Type="http://schemas.openxmlformats.org/officeDocument/2006/relationships/hyperlink" /><Relationship Id="rId25" Target="https://vk.com/wall-195249935_16788" TargetMode="External" Type="http://schemas.openxmlformats.org/officeDocument/2006/relationships/hyperlink" /><Relationship Id="rId26" Target="https://vk.com/wall-33072543_39659?reply=39675&amp;thread=39663" TargetMode="External" Type="http://schemas.openxmlformats.org/officeDocument/2006/relationships/hyperlink" /><Relationship Id="rId27" Target="https://dzen.ru/a/ZmfzPxgmbQup1VyN" TargetMode="External" Type="http://schemas.openxmlformats.org/officeDocument/2006/relationships/hyperlink" /><Relationship Id="rId28" Target="https://dzen.ru/b/ZmfwsxgmbQup1KFs" TargetMode="External" Type="http://schemas.openxmlformats.org/officeDocument/2006/relationships/hyperlink" /><Relationship Id="rId29" Target="https://vk.com/wall824678000_5321" TargetMode="External" Type="http://schemas.openxmlformats.org/officeDocument/2006/relationships/hyperlink" /><Relationship Id="rId30" Target="https://dzen.ru/a/ZmffaRgmbQup0IpY" TargetMode="External" Type="http://schemas.openxmlformats.org/officeDocument/2006/relationships/hyperlink" /><Relationship Id="rId31" Target="https://t.me/izdatkgv/6964" TargetMode="External" Type="http://schemas.openxmlformats.org/officeDocument/2006/relationships/hyperlink" /><Relationship Id="rId32" Target="https://vk.com/wall-222018912_16678" TargetMode="External" Type="http://schemas.openxmlformats.org/officeDocument/2006/relationships/hyperlink" /><Relationship Id="rId33" Target="https://vk.com/wall-70062094_45311" TargetMode="External" Type="http://schemas.openxmlformats.org/officeDocument/2006/relationships/hyperlink" /><Relationship Id="rId34" Target="https://ok.ru/group/54458872365148/topic/156022692126044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2024-06-11T17:04:48Z</dcterms:modified>
</cp:coreProperties>
</file>